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8529A" w14:textId="217F3DA4" w:rsidR="008525E6" w:rsidRPr="001660F7" w:rsidRDefault="00062D25" w:rsidP="00062D25">
      <w:pPr>
        <w:jc w:val="center"/>
      </w:pPr>
      <w:r w:rsidRPr="00FC7949">
        <w:t>** KOSTENLOSE VORSCHAU **</w:t>
      </w:r>
    </w:p>
    <w:p w14:paraId="6FF5B0F7" w14:textId="77777777" w:rsidR="008525E6" w:rsidRPr="001660F7" w:rsidRDefault="008525E6"/>
    <w:p w14:paraId="3F92D776" w14:textId="77777777" w:rsidR="008525E6" w:rsidRPr="001660F7" w:rsidRDefault="008525E6"/>
    <w:p w14:paraId="7F609AB6" w14:textId="77777777" w:rsidR="008525E6" w:rsidRPr="001660F7" w:rsidRDefault="008525E6"/>
    <w:p w14:paraId="381C37F2" w14:textId="77777777" w:rsidR="008525E6" w:rsidRPr="001660F7" w:rsidRDefault="008525E6"/>
    <w:p w14:paraId="2D9B1442" w14:textId="77777777" w:rsidR="008525E6" w:rsidRPr="001660F7" w:rsidRDefault="008525E6"/>
    <w:p w14:paraId="3164FD8C" w14:textId="77777777" w:rsidR="00166EFA" w:rsidRPr="001660F7" w:rsidRDefault="00166EFA" w:rsidP="00166EFA">
      <w:pPr>
        <w:jc w:val="center"/>
      </w:pPr>
      <w:commentRangeStart w:id="0"/>
      <w:r w:rsidRPr="001660F7">
        <w:t>[Logo der Organisation]</w:t>
      </w:r>
      <w:commentRangeEnd w:id="0"/>
      <w:r w:rsidR="00105E4C">
        <w:rPr>
          <w:rStyle w:val="CommentReference"/>
        </w:rPr>
        <w:commentReference w:id="0"/>
      </w:r>
    </w:p>
    <w:p w14:paraId="0A5FA7F9" w14:textId="77777777" w:rsidR="00166EFA" w:rsidRPr="001660F7" w:rsidRDefault="00166EFA" w:rsidP="00166EFA">
      <w:pPr>
        <w:jc w:val="center"/>
      </w:pPr>
      <w:r w:rsidRPr="001660F7">
        <w:t>[Name der Organisation]</w:t>
      </w:r>
    </w:p>
    <w:p w14:paraId="12BBB335" w14:textId="77777777" w:rsidR="008525E6" w:rsidRPr="001660F7" w:rsidRDefault="008525E6" w:rsidP="008525E6">
      <w:pPr>
        <w:jc w:val="center"/>
      </w:pPr>
    </w:p>
    <w:p w14:paraId="45D6B120" w14:textId="77777777" w:rsidR="00166EFA" w:rsidRPr="001660F7" w:rsidRDefault="00166EFA" w:rsidP="008525E6">
      <w:pPr>
        <w:jc w:val="center"/>
      </w:pPr>
    </w:p>
    <w:p w14:paraId="5855ED4B" w14:textId="77777777" w:rsidR="008525E6" w:rsidRPr="001660F7" w:rsidRDefault="009361A7" w:rsidP="008525E6">
      <w:pPr>
        <w:jc w:val="center"/>
        <w:rPr>
          <w:b/>
          <w:sz w:val="32"/>
          <w:szCs w:val="32"/>
        </w:rPr>
      </w:pPr>
      <w:commentRangeStart w:id="1"/>
      <w:r>
        <w:rPr>
          <w:b/>
          <w:sz w:val="32"/>
        </w:rPr>
        <w:t>KENNWORT</w:t>
      </w:r>
      <w:r w:rsidR="00CD058E" w:rsidRPr="001660F7">
        <w:rPr>
          <w:b/>
          <w:sz w:val="32"/>
        </w:rPr>
        <w:t>-RICHTLINIE</w:t>
      </w:r>
      <w:commentRangeEnd w:id="1"/>
      <w:r w:rsidR="00105E4C">
        <w:rPr>
          <w:rStyle w:val="CommentReference"/>
        </w:rPr>
        <w:commentReference w:id="1"/>
      </w:r>
    </w:p>
    <w:p w14:paraId="737D39D3" w14:textId="77777777" w:rsidR="008525E6" w:rsidRPr="001660F7" w:rsidRDefault="008525E6" w:rsidP="008525E6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8525E6" w:rsidRPr="001660F7" w14:paraId="3C131664" w14:textId="77777777">
        <w:tc>
          <w:tcPr>
            <w:tcW w:w="2376" w:type="dxa"/>
          </w:tcPr>
          <w:p w14:paraId="26203CDB" w14:textId="77777777" w:rsidR="008525E6" w:rsidRPr="001660F7" w:rsidRDefault="006A173C" w:rsidP="008525E6">
            <w:commentRangeStart w:id="2"/>
            <w:r>
              <w:t>C</w:t>
            </w:r>
            <w:r w:rsidR="00166EFA" w:rsidRPr="001660F7">
              <w:t>ode</w:t>
            </w:r>
            <w:commentRangeEnd w:id="2"/>
            <w:r w:rsidR="00105E4C">
              <w:rPr>
                <w:rStyle w:val="CommentReference"/>
              </w:rPr>
              <w:commentReference w:id="2"/>
            </w:r>
            <w:r w:rsidR="00166EFA" w:rsidRPr="001660F7">
              <w:t>:</w:t>
            </w:r>
          </w:p>
        </w:tc>
        <w:tc>
          <w:tcPr>
            <w:tcW w:w="6912" w:type="dxa"/>
          </w:tcPr>
          <w:p w14:paraId="3DCB51EF" w14:textId="77777777" w:rsidR="008525E6" w:rsidRPr="001660F7" w:rsidRDefault="008525E6" w:rsidP="008525E6"/>
        </w:tc>
      </w:tr>
      <w:tr w:rsidR="008525E6" w:rsidRPr="001660F7" w14:paraId="2E162E7A" w14:textId="77777777">
        <w:tc>
          <w:tcPr>
            <w:tcW w:w="2376" w:type="dxa"/>
          </w:tcPr>
          <w:p w14:paraId="434EC8A1" w14:textId="77777777" w:rsidR="008525E6" w:rsidRPr="001660F7" w:rsidRDefault="008525E6" w:rsidP="008525E6">
            <w:r w:rsidRPr="001660F7">
              <w:t>Version:</w:t>
            </w:r>
          </w:p>
        </w:tc>
        <w:tc>
          <w:tcPr>
            <w:tcW w:w="6912" w:type="dxa"/>
          </w:tcPr>
          <w:p w14:paraId="40739B36" w14:textId="77777777" w:rsidR="008525E6" w:rsidRPr="001660F7" w:rsidRDefault="008525E6" w:rsidP="008525E6"/>
        </w:tc>
      </w:tr>
      <w:tr w:rsidR="008525E6" w:rsidRPr="001660F7" w14:paraId="23DBB539" w14:textId="77777777">
        <w:tc>
          <w:tcPr>
            <w:tcW w:w="2376" w:type="dxa"/>
          </w:tcPr>
          <w:p w14:paraId="2401B937" w14:textId="77777777" w:rsidR="008525E6" w:rsidRPr="001660F7" w:rsidRDefault="00382B52" w:rsidP="008525E6">
            <w:r w:rsidRPr="001660F7">
              <w:t>Datum der Version:</w:t>
            </w:r>
          </w:p>
        </w:tc>
        <w:tc>
          <w:tcPr>
            <w:tcW w:w="6912" w:type="dxa"/>
          </w:tcPr>
          <w:p w14:paraId="712B43FA" w14:textId="77777777" w:rsidR="008525E6" w:rsidRPr="001660F7" w:rsidRDefault="008525E6" w:rsidP="008525E6"/>
        </w:tc>
      </w:tr>
      <w:tr w:rsidR="008525E6" w:rsidRPr="001660F7" w14:paraId="15B33E9B" w14:textId="77777777">
        <w:tc>
          <w:tcPr>
            <w:tcW w:w="2376" w:type="dxa"/>
          </w:tcPr>
          <w:p w14:paraId="3EC418A9" w14:textId="77777777" w:rsidR="008525E6" w:rsidRPr="001660F7" w:rsidRDefault="00382B52" w:rsidP="008525E6">
            <w:r w:rsidRPr="001660F7">
              <w:t>Erstellt durch:</w:t>
            </w:r>
          </w:p>
        </w:tc>
        <w:tc>
          <w:tcPr>
            <w:tcW w:w="6912" w:type="dxa"/>
          </w:tcPr>
          <w:p w14:paraId="03F2D3C7" w14:textId="77777777" w:rsidR="008525E6" w:rsidRPr="001660F7" w:rsidRDefault="008525E6" w:rsidP="008525E6"/>
        </w:tc>
      </w:tr>
      <w:tr w:rsidR="008525E6" w:rsidRPr="001660F7" w14:paraId="70F893B4" w14:textId="77777777">
        <w:tc>
          <w:tcPr>
            <w:tcW w:w="2376" w:type="dxa"/>
          </w:tcPr>
          <w:p w14:paraId="18757476" w14:textId="77777777" w:rsidR="008525E6" w:rsidRPr="001660F7" w:rsidRDefault="00382B52" w:rsidP="008525E6">
            <w:r w:rsidRPr="001660F7">
              <w:t>Genehmigt durch:</w:t>
            </w:r>
          </w:p>
        </w:tc>
        <w:tc>
          <w:tcPr>
            <w:tcW w:w="6912" w:type="dxa"/>
          </w:tcPr>
          <w:p w14:paraId="6D019686" w14:textId="77777777" w:rsidR="008525E6" w:rsidRPr="001660F7" w:rsidRDefault="008525E6" w:rsidP="008525E6"/>
        </w:tc>
      </w:tr>
      <w:tr w:rsidR="008525E6" w:rsidRPr="001660F7" w14:paraId="66E5CFE5" w14:textId="77777777">
        <w:tc>
          <w:tcPr>
            <w:tcW w:w="2376" w:type="dxa"/>
          </w:tcPr>
          <w:p w14:paraId="0B475881" w14:textId="77777777" w:rsidR="008525E6" w:rsidRPr="001660F7" w:rsidRDefault="00382B52" w:rsidP="008525E6">
            <w:r w:rsidRPr="001660F7">
              <w:t>Vertraulichkeitsstufe:</w:t>
            </w:r>
          </w:p>
        </w:tc>
        <w:tc>
          <w:tcPr>
            <w:tcW w:w="6912" w:type="dxa"/>
          </w:tcPr>
          <w:p w14:paraId="4B1B06EF" w14:textId="77777777" w:rsidR="008525E6" w:rsidRPr="001660F7" w:rsidRDefault="008525E6" w:rsidP="008525E6"/>
        </w:tc>
      </w:tr>
    </w:tbl>
    <w:p w14:paraId="19657290" w14:textId="77777777" w:rsidR="008525E6" w:rsidRPr="001660F7" w:rsidRDefault="008525E6" w:rsidP="008525E6"/>
    <w:p w14:paraId="63E8C724" w14:textId="77777777" w:rsidR="008525E6" w:rsidRPr="001660F7" w:rsidRDefault="008525E6" w:rsidP="008525E6"/>
    <w:p w14:paraId="742C9F32" w14:textId="77777777" w:rsidR="008525E6" w:rsidRPr="001660F7" w:rsidRDefault="008525E6" w:rsidP="008525E6">
      <w:pPr>
        <w:rPr>
          <w:b/>
          <w:sz w:val="28"/>
          <w:szCs w:val="28"/>
        </w:rPr>
      </w:pPr>
      <w:r w:rsidRPr="001660F7">
        <w:br w:type="page"/>
      </w:r>
      <w:r w:rsidR="00382B52" w:rsidRPr="001660F7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382B52" w:rsidRPr="001660F7" w14:paraId="4EEB7B4A" w14:textId="77777777" w:rsidTr="009361A7">
        <w:tc>
          <w:tcPr>
            <w:tcW w:w="2340" w:type="dxa"/>
          </w:tcPr>
          <w:p w14:paraId="6EE42950" w14:textId="77777777" w:rsidR="00382B52" w:rsidRPr="001660F7" w:rsidRDefault="00382B52" w:rsidP="008C0FD6">
            <w:pPr>
              <w:tabs>
                <w:tab w:val="left" w:pos="996"/>
              </w:tabs>
              <w:rPr>
                <w:b/>
              </w:rPr>
            </w:pPr>
            <w:r w:rsidRPr="001660F7">
              <w:rPr>
                <w:b/>
              </w:rPr>
              <w:t>Datum</w:t>
            </w:r>
            <w:r w:rsidRPr="001660F7">
              <w:rPr>
                <w:b/>
              </w:rPr>
              <w:tab/>
            </w:r>
          </w:p>
        </w:tc>
        <w:tc>
          <w:tcPr>
            <w:tcW w:w="976" w:type="dxa"/>
          </w:tcPr>
          <w:p w14:paraId="4211CE7C" w14:textId="77777777" w:rsidR="00382B52" w:rsidRPr="001660F7" w:rsidRDefault="00382B52" w:rsidP="008C0FD6">
            <w:pPr>
              <w:rPr>
                <w:b/>
              </w:rPr>
            </w:pPr>
            <w:r w:rsidRPr="001660F7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402B3E98" w14:textId="77777777" w:rsidR="00382B52" w:rsidRPr="001660F7" w:rsidRDefault="00382B52" w:rsidP="008C0FD6">
            <w:pPr>
              <w:rPr>
                <w:b/>
              </w:rPr>
            </w:pPr>
            <w:r w:rsidRPr="001660F7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560D1500" w14:textId="77777777" w:rsidR="00382B52" w:rsidRPr="001660F7" w:rsidRDefault="00382B52" w:rsidP="008C0FD6">
            <w:pPr>
              <w:rPr>
                <w:b/>
              </w:rPr>
            </w:pPr>
            <w:r w:rsidRPr="001660F7">
              <w:rPr>
                <w:b/>
              </w:rPr>
              <w:t>Beschreibung der Änderung</w:t>
            </w:r>
          </w:p>
        </w:tc>
      </w:tr>
      <w:tr w:rsidR="008525E6" w:rsidRPr="001660F7" w14:paraId="231A237D" w14:textId="77777777" w:rsidTr="009361A7">
        <w:tc>
          <w:tcPr>
            <w:tcW w:w="2340" w:type="dxa"/>
          </w:tcPr>
          <w:p w14:paraId="3AE59B01" w14:textId="77777777" w:rsidR="008525E6" w:rsidRPr="001660F7" w:rsidRDefault="008525E6" w:rsidP="006A173C"/>
        </w:tc>
        <w:tc>
          <w:tcPr>
            <w:tcW w:w="976" w:type="dxa"/>
          </w:tcPr>
          <w:p w14:paraId="15783608" w14:textId="77777777" w:rsidR="008525E6" w:rsidRPr="001660F7" w:rsidRDefault="008525E6" w:rsidP="008525E6">
            <w:r w:rsidRPr="001660F7">
              <w:t>0.1</w:t>
            </w:r>
          </w:p>
        </w:tc>
        <w:tc>
          <w:tcPr>
            <w:tcW w:w="1562" w:type="dxa"/>
          </w:tcPr>
          <w:p w14:paraId="3FBD7B04" w14:textId="5C7FD86A" w:rsidR="008525E6" w:rsidRPr="001660F7" w:rsidRDefault="00105E4C" w:rsidP="008525E6">
            <w:r>
              <w:t>27001Academy</w:t>
            </w:r>
          </w:p>
        </w:tc>
        <w:tc>
          <w:tcPr>
            <w:tcW w:w="4410" w:type="dxa"/>
          </w:tcPr>
          <w:p w14:paraId="63252570" w14:textId="77777777" w:rsidR="008525E6" w:rsidRPr="001660F7" w:rsidRDefault="00382B52" w:rsidP="008525E6">
            <w:r w:rsidRPr="001660F7">
              <w:t>Erster Entwurf des Dokuments</w:t>
            </w:r>
          </w:p>
        </w:tc>
      </w:tr>
      <w:tr w:rsidR="008525E6" w:rsidRPr="001660F7" w14:paraId="4CAED80E" w14:textId="77777777" w:rsidTr="009361A7">
        <w:tc>
          <w:tcPr>
            <w:tcW w:w="2340" w:type="dxa"/>
          </w:tcPr>
          <w:p w14:paraId="3CD0382B" w14:textId="77777777" w:rsidR="008525E6" w:rsidRPr="001660F7" w:rsidRDefault="008525E6" w:rsidP="008525E6"/>
        </w:tc>
        <w:tc>
          <w:tcPr>
            <w:tcW w:w="976" w:type="dxa"/>
          </w:tcPr>
          <w:p w14:paraId="1B07A795" w14:textId="77777777" w:rsidR="008525E6" w:rsidRPr="001660F7" w:rsidRDefault="008525E6" w:rsidP="008525E6"/>
        </w:tc>
        <w:tc>
          <w:tcPr>
            <w:tcW w:w="1562" w:type="dxa"/>
          </w:tcPr>
          <w:p w14:paraId="0FB4D06E" w14:textId="77777777" w:rsidR="008525E6" w:rsidRPr="001660F7" w:rsidRDefault="008525E6" w:rsidP="008525E6"/>
        </w:tc>
        <w:tc>
          <w:tcPr>
            <w:tcW w:w="4410" w:type="dxa"/>
          </w:tcPr>
          <w:p w14:paraId="26ACC283" w14:textId="77777777" w:rsidR="008525E6" w:rsidRPr="001660F7" w:rsidRDefault="008525E6" w:rsidP="008525E6"/>
        </w:tc>
      </w:tr>
      <w:tr w:rsidR="008525E6" w:rsidRPr="001660F7" w14:paraId="39BF8084" w14:textId="77777777" w:rsidTr="009361A7">
        <w:tc>
          <w:tcPr>
            <w:tcW w:w="2340" w:type="dxa"/>
          </w:tcPr>
          <w:p w14:paraId="6AA38154" w14:textId="77777777" w:rsidR="008525E6" w:rsidRPr="001660F7" w:rsidRDefault="008525E6" w:rsidP="008525E6"/>
        </w:tc>
        <w:tc>
          <w:tcPr>
            <w:tcW w:w="976" w:type="dxa"/>
          </w:tcPr>
          <w:p w14:paraId="1DA5511A" w14:textId="77777777" w:rsidR="008525E6" w:rsidRPr="001660F7" w:rsidRDefault="008525E6" w:rsidP="008525E6"/>
        </w:tc>
        <w:tc>
          <w:tcPr>
            <w:tcW w:w="1562" w:type="dxa"/>
          </w:tcPr>
          <w:p w14:paraId="6A252743" w14:textId="77777777" w:rsidR="008525E6" w:rsidRPr="001660F7" w:rsidRDefault="008525E6" w:rsidP="008525E6"/>
        </w:tc>
        <w:tc>
          <w:tcPr>
            <w:tcW w:w="4410" w:type="dxa"/>
          </w:tcPr>
          <w:p w14:paraId="2E6026DC" w14:textId="77777777" w:rsidR="008525E6" w:rsidRPr="001660F7" w:rsidRDefault="008525E6" w:rsidP="008525E6"/>
        </w:tc>
      </w:tr>
      <w:tr w:rsidR="008525E6" w:rsidRPr="001660F7" w14:paraId="3B7F30DF" w14:textId="77777777" w:rsidTr="009361A7">
        <w:tc>
          <w:tcPr>
            <w:tcW w:w="2340" w:type="dxa"/>
          </w:tcPr>
          <w:p w14:paraId="02B22372" w14:textId="77777777" w:rsidR="008525E6" w:rsidRPr="001660F7" w:rsidRDefault="008525E6" w:rsidP="008525E6"/>
        </w:tc>
        <w:tc>
          <w:tcPr>
            <w:tcW w:w="976" w:type="dxa"/>
          </w:tcPr>
          <w:p w14:paraId="07067794" w14:textId="77777777" w:rsidR="008525E6" w:rsidRPr="001660F7" w:rsidRDefault="008525E6" w:rsidP="008525E6"/>
        </w:tc>
        <w:tc>
          <w:tcPr>
            <w:tcW w:w="1562" w:type="dxa"/>
          </w:tcPr>
          <w:p w14:paraId="1E260DDC" w14:textId="77777777" w:rsidR="008525E6" w:rsidRPr="001660F7" w:rsidRDefault="008525E6" w:rsidP="008525E6"/>
        </w:tc>
        <w:tc>
          <w:tcPr>
            <w:tcW w:w="4410" w:type="dxa"/>
          </w:tcPr>
          <w:p w14:paraId="34EE7805" w14:textId="77777777" w:rsidR="008525E6" w:rsidRPr="001660F7" w:rsidRDefault="008525E6" w:rsidP="008525E6"/>
        </w:tc>
      </w:tr>
      <w:tr w:rsidR="008525E6" w:rsidRPr="001660F7" w14:paraId="08EC66EC" w14:textId="77777777" w:rsidTr="009361A7">
        <w:tc>
          <w:tcPr>
            <w:tcW w:w="2340" w:type="dxa"/>
          </w:tcPr>
          <w:p w14:paraId="19829D10" w14:textId="77777777" w:rsidR="008525E6" w:rsidRPr="001660F7" w:rsidRDefault="008525E6" w:rsidP="008525E6"/>
        </w:tc>
        <w:tc>
          <w:tcPr>
            <w:tcW w:w="976" w:type="dxa"/>
          </w:tcPr>
          <w:p w14:paraId="42D039E4" w14:textId="77777777" w:rsidR="008525E6" w:rsidRPr="001660F7" w:rsidRDefault="008525E6" w:rsidP="008525E6"/>
        </w:tc>
        <w:tc>
          <w:tcPr>
            <w:tcW w:w="1562" w:type="dxa"/>
          </w:tcPr>
          <w:p w14:paraId="4949B9D1" w14:textId="77777777" w:rsidR="008525E6" w:rsidRPr="001660F7" w:rsidRDefault="008525E6" w:rsidP="008525E6"/>
        </w:tc>
        <w:tc>
          <w:tcPr>
            <w:tcW w:w="4410" w:type="dxa"/>
          </w:tcPr>
          <w:p w14:paraId="2C6A6689" w14:textId="77777777" w:rsidR="008525E6" w:rsidRPr="001660F7" w:rsidRDefault="008525E6" w:rsidP="008525E6"/>
        </w:tc>
      </w:tr>
      <w:tr w:rsidR="008525E6" w:rsidRPr="001660F7" w14:paraId="5A2DF12B" w14:textId="77777777" w:rsidTr="009361A7">
        <w:tc>
          <w:tcPr>
            <w:tcW w:w="2340" w:type="dxa"/>
          </w:tcPr>
          <w:p w14:paraId="70351458" w14:textId="77777777" w:rsidR="008525E6" w:rsidRPr="001660F7" w:rsidRDefault="008525E6" w:rsidP="008525E6"/>
        </w:tc>
        <w:tc>
          <w:tcPr>
            <w:tcW w:w="976" w:type="dxa"/>
          </w:tcPr>
          <w:p w14:paraId="3F5A5F0B" w14:textId="77777777" w:rsidR="008525E6" w:rsidRPr="001660F7" w:rsidRDefault="008525E6" w:rsidP="008525E6"/>
        </w:tc>
        <w:tc>
          <w:tcPr>
            <w:tcW w:w="1562" w:type="dxa"/>
          </w:tcPr>
          <w:p w14:paraId="08FCF234" w14:textId="77777777" w:rsidR="008525E6" w:rsidRPr="001660F7" w:rsidRDefault="008525E6" w:rsidP="008525E6"/>
        </w:tc>
        <w:tc>
          <w:tcPr>
            <w:tcW w:w="4410" w:type="dxa"/>
          </w:tcPr>
          <w:p w14:paraId="6AE47A1F" w14:textId="77777777" w:rsidR="008525E6" w:rsidRPr="001660F7" w:rsidRDefault="008525E6" w:rsidP="008525E6"/>
        </w:tc>
      </w:tr>
      <w:tr w:rsidR="008525E6" w:rsidRPr="001660F7" w14:paraId="4A9A5566" w14:textId="77777777" w:rsidTr="009361A7">
        <w:tc>
          <w:tcPr>
            <w:tcW w:w="2340" w:type="dxa"/>
          </w:tcPr>
          <w:p w14:paraId="2F89ECD8" w14:textId="77777777" w:rsidR="008525E6" w:rsidRPr="001660F7" w:rsidRDefault="008525E6" w:rsidP="008525E6"/>
        </w:tc>
        <w:tc>
          <w:tcPr>
            <w:tcW w:w="976" w:type="dxa"/>
          </w:tcPr>
          <w:p w14:paraId="594FD55C" w14:textId="77777777" w:rsidR="008525E6" w:rsidRPr="001660F7" w:rsidRDefault="008525E6" w:rsidP="008525E6"/>
        </w:tc>
        <w:tc>
          <w:tcPr>
            <w:tcW w:w="1562" w:type="dxa"/>
          </w:tcPr>
          <w:p w14:paraId="66B921C8" w14:textId="77777777" w:rsidR="008525E6" w:rsidRPr="001660F7" w:rsidRDefault="008525E6" w:rsidP="008525E6"/>
        </w:tc>
        <w:tc>
          <w:tcPr>
            <w:tcW w:w="4410" w:type="dxa"/>
          </w:tcPr>
          <w:p w14:paraId="6751DD0E" w14:textId="77777777" w:rsidR="008525E6" w:rsidRPr="001660F7" w:rsidRDefault="008525E6" w:rsidP="008525E6"/>
        </w:tc>
      </w:tr>
    </w:tbl>
    <w:p w14:paraId="1DCB18CD" w14:textId="77777777" w:rsidR="008525E6" w:rsidRPr="001660F7" w:rsidRDefault="008525E6" w:rsidP="008525E6"/>
    <w:p w14:paraId="138335C9" w14:textId="77777777" w:rsidR="008525E6" w:rsidRPr="001660F7" w:rsidRDefault="008525E6" w:rsidP="008525E6"/>
    <w:p w14:paraId="2BB3142C" w14:textId="77777777" w:rsidR="00382B52" w:rsidRPr="001660F7" w:rsidRDefault="00382B52" w:rsidP="00382B52">
      <w:pPr>
        <w:rPr>
          <w:b/>
          <w:sz w:val="28"/>
          <w:szCs w:val="28"/>
        </w:rPr>
      </w:pPr>
      <w:r w:rsidRPr="001660F7">
        <w:rPr>
          <w:b/>
          <w:sz w:val="28"/>
        </w:rPr>
        <w:t>Inhaltsverzeichnis</w:t>
      </w:r>
    </w:p>
    <w:p w14:paraId="10199FA6" w14:textId="77777777" w:rsidR="00246CAA" w:rsidRDefault="0074551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1660F7">
        <w:fldChar w:fldCharType="begin"/>
      </w:r>
      <w:r w:rsidR="00125F79" w:rsidRPr="001660F7">
        <w:instrText xml:space="preserve"> TOC \o "1-3" \h \z \u </w:instrText>
      </w:r>
      <w:r w:rsidRPr="001660F7">
        <w:fldChar w:fldCharType="separate"/>
      </w:r>
      <w:hyperlink w:anchor="_Toc490138820" w:history="1">
        <w:r w:rsidR="00246CAA" w:rsidRPr="00AA6A1E">
          <w:rPr>
            <w:rStyle w:val="Hyperlink"/>
            <w:noProof/>
          </w:rPr>
          <w:t>1.</w:t>
        </w:r>
        <w:r w:rsidR="00246C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46CAA" w:rsidRPr="00AA6A1E">
          <w:rPr>
            <w:rStyle w:val="Hyperlink"/>
            <w:noProof/>
          </w:rPr>
          <w:t>Zweck, Anwendungsbereich und Anwender</w:t>
        </w:r>
        <w:r w:rsidR="00246CAA">
          <w:rPr>
            <w:noProof/>
            <w:webHidden/>
          </w:rPr>
          <w:tab/>
        </w:r>
        <w:r w:rsidR="00246CAA">
          <w:rPr>
            <w:noProof/>
            <w:webHidden/>
          </w:rPr>
          <w:fldChar w:fldCharType="begin"/>
        </w:r>
        <w:r w:rsidR="00246CAA">
          <w:rPr>
            <w:noProof/>
            <w:webHidden/>
          </w:rPr>
          <w:instrText xml:space="preserve"> PAGEREF _Toc490138820 \h </w:instrText>
        </w:r>
        <w:r w:rsidR="00246CAA">
          <w:rPr>
            <w:noProof/>
            <w:webHidden/>
          </w:rPr>
        </w:r>
        <w:r w:rsidR="00246CAA">
          <w:rPr>
            <w:noProof/>
            <w:webHidden/>
          </w:rPr>
          <w:fldChar w:fldCharType="separate"/>
        </w:r>
        <w:r w:rsidR="00246CAA">
          <w:rPr>
            <w:noProof/>
            <w:webHidden/>
          </w:rPr>
          <w:t>3</w:t>
        </w:r>
        <w:r w:rsidR="00246CAA">
          <w:rPr>
            <w:noProof/>
            <w:webHidden/>
          </w:rPr>
          <w:fldChar w:fldCharType="end"/>
        </w:r>
      </w:hyperlink>
    </w:p>
    <w:p w14:paraId="420E579B" w14:textId="77777777" w:rsidR="00246CAA" w:rsidRDefault="00B20B9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8821" w:history="1">
        <w:r w:rsidR="00246CAA" w:rsidRPr="00AA6A1E">
          <w:rPr>
            <w:rStyle w:val="Hyperlink"/>
            <w:noProof/>
          </w:rPr>
          <w:t>2.</w:t>
        </w:r>
        <w:r w:rsidR="00246C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46CAA" w:rsidRPr="00AA6A1E">
          <w:rPr>
            <w:rStyle w:val="Hyperlink"/>
            <w:noProof/>
          </w:rPr>
          <w:t>Referenzdokumente</w:t>
        </w:r>
        <w:r w:rsidR="00246CAA">
          <w:rPr>
            <w:noProof/>
            <w:webHidden/>
          </w:rPr>
          <w:tab/>
        </w:r>
        <w:r w:rsidR="00246CAA">
          <w:rPr>
            <w:noProof/>
            <w:webHidden/>
          </w:rPr>
          <w:fldChar w:fldCharType="begin"/>
        </w:r>
        <w:r w:rsidR="00246CAA">
          <w:rPr>
            <w:noProof/>
            <w:webHidden/>
          </w:rPr>
          <w:instrText xml:space="preserve"> PAGEREF _Toc490138821 \h </w:instrText>
        </w:r>
        <w:r w:rsidR="00246CAA">
          <w:rPr>
            <w:noProof/>
            <w:webHidden/>
          </w:rPr>
        </w:r>
        <w:r w:rsidR="00246CAA">
          <w:rPr>
            <w:noProof/>
            <w:webHidden/>
          </w:rPr>
          <w:fldChar w:fldCharType="separate"/>
        </w:r>
        <w:r w:rsidR="00246CAA">
          <w:rPr>
            <w:noProof/>
            <w:webHidden/>
          </w:rPr>
          <w:t>3</w:t>
        </w:r>
        <w:r w:rsidR="00246CAA">
          <w:rPr>
            <w:noProof/>
            <w:webHidden/>
          </w:rPr>
          <w:fldChar w:fldCharType="end"/>
        </w:r>
      </w:hyperlink>
    </w:p>
    <w:p w14:paraId="3B43A6E8" w14:textId="77777777" w:rsidR="00246CAA" w:rsidRDefault="00B20B9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8822" w:history="1">
        <w:r w:rsidR="00246CAA" w:rsidRPr="00AA6A1E">
          <w:rPr>
            <w:rStyle w:val="Hyperlink"/>
            <w:noProof/>
          </w:rPr>
          <w:t>3.</w:t>
        </w:r>
        <w:r w:rsidR="00246C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46CAA" w:rsidRPr="00AA6A1E">
          <w:rPr>
            <w:rStyle w:val="Hyperlink"/>
            <w:noProof/>
          </w:rPr>
          <w:t>Pflichten der Anwender</w:t>
        </w:r>
        <w:r w:rsidR="00246CAA">
          <w:rPr>
            <w:noProof/>
            <w:webHidden/>
          </w:rPr>
          <w:tab/>
        </w:r>
        <w:r w:rsidR="00246CAA">
          <w:rPr>
            <w:noProof/>
            <w:webHidden/>
          </w:rPr>
          <w:fldChar w:fldCharType="begin"/>
        </w:r>
        <w:r w:rsidR="00246CAA">
          <w:rPr>
            <w:noProof/>
            <w:webHidden/>
          </w:rPr>
          <w:instrText xml:space="preserve"> PAGEREF _Toc490138822 \h </w:instrText>
        </w:r>
        <w:r w:rsidR="00246CAA">
          <w:rPr>
            <w:noProof/>
            <w:webHidden/>
          </w:rPr>
        </w:r>
        <w:r w:rsidR="00246CAA">
          <w:rPr>
            <w:noProof/>
            <w:webHidden/>
          </w:rPr>
          <w:fldChar w:fldCharType="separate"/>
        </w:r>
        <w:r w:rsidR="00246CAA">
          <w:rPr>
            <w:noProof/>
            <w:webHidden/>
          </w:rPr>
          <w:t>3</w:t>
        </w:r>
        <w:r w:rsidR="00246CAA">
          <w:rPr>
            <w:noProof/>
            <w:webHidden/>
          </w:rPr>
          <w:fldChar w:fldCharType="end"/>
        </w:r>
      </w:hyperlink>
    </w:p>
    <w:p w14:paraId="2D66E4B4" w14:textId="77777777" w:rsidR="00246CAA" w:rsidRDefault="00B20B9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8823" w:history="1">
        <w:r w:rsidR="00246CAA" w:rsidRPr="00AA6A1E">
          <w:rPr>
            <w:rStyle w:val="Hyperlink"/>
            <w:noProof/>
          </w:rPr>
          <w:t>4.</w:t>
        </w:r>
        <w:r w:rsidR="00246C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46CAA" w:rsidRPr="00AA6A1E">
          <w:rPr>
            <w:rStyle w:val="Hyperlink"/>
            <w:noProof/>
          </w:rPr>
          <w:t>Verwaltung von Benutzer-Kennworten</w:t>
        </w:r>
        <w:r w:rsidR="00246CAA">
          <w:rPr>
            <w:noProof/>
            <w:webHidden/>
          </w:rPr>
          <w:tab/>
        </w:r>
        <w:r w:rsidR="00246CAA">
          <w:rPr>
            <w:noProof/>
            <w:webHidden/>
          </w:rPr>
          <w:fldChar w:fldCharType="begin"/>
        </w:r>
        <w:r w:rsidR="00246CAA">
          <w:rPr>
            <w:noProof/>
            <w:webHidden/>
          </w:rPr>
          <w:instrText xml:space="preserve"> PAGEREF _Toc490138823 \h </w:instrText>
        </w:r>
        <w:r w:rsidR="00246CAA">
          <w:rPr>
            <w:noProof/>
            <w:webHidden/>
          </w:rPr>
        </w:r>
        <w:r w:rsidR="00246CAA">
          <w:rPr>
            <w:noProof/>
            <w:webHidden/>
          </w:rPr>
          <w:fldChar w:fldCharType="separate"/>
        </w:r>
        <w:r w:rsidR="00246CAA">
          <w:rPr>
            <w:noProof/>
            <w:webHidden/>
          </w:rPr>
          <w:t>4</w:t>
        </w:r>
        <w:r w:rsidR="00246CAA">
          <w:rPr>
            <w:noProof/>
            <w:webHidden/>
          </w:rPr>
          <w:fldChar w:fldCharType="end"/>
        </w:r>
      </w:hyperlink>
    </w:p>
    <w:p w14:paraId="5F609FBC" w14:textId="77777777" w:rsidR="00246CAA" w:rsidRDefault="00B20B9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8824" w:history="1">
        <w:r w:rsidR="00246CAA" w:rsidRPr="00AA6A1E">
          <w:rPr>
            <w:rStyle w:val="Hyperlink"/>
            <w:noProof/>
          </w:rPr>
          <w:t>5.</w:t>
        </w:r>
        <w:r w:rsidR="00246C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46CAA" w:rsidRPr="00AA6A1E">
          <w:rPr>
            <w:rStyle w:val="Hyperlink"/>
            <w:noProof/>
          </w:rPr>
          <w:t>Gültigkeit und Dokumenten-Handhabung</w:t>
        </w:r>
        <w:r w:rsidR="00246CAA">
          <w:rPr>
            <w:noProof/>
            <w:webHidden/>
          </w:rPr>
          <w:tab/>
        </w:r>
        <w:r w:rsidR="00246CAA">
          <w:rPr>
            <w:noProof/>
            <w:webHidden/>
          </w:rPr>
          <w:fldChar w:fldCharType="begin"/>
        </w:r>
        <w:r w:rsidR="00246CAA">
          <w:rPr>
            <w:noProof/>
            <w:webHidden/>
          </w:rPr>
          <w:instrText xml:space="preserve"> PAGEREF _Toc490138824 \h </w:instrText>
        </w:r>
        <w:r w:rsidR="00246CAA">
          <w:rPr>
            <w:noProof/>
            <w:webHidden/>
          </w:rPr>
        </w:r>
        <w:r w:rsidR="00246CAA">
          <w:rPr>
            <w:noProof/>
            <w:webHidden/>
          </w:rPr>
          <w:fldChar w:fldCharType="separate"/>
        </w:r>
        <w:r w:rsidR="00246CAA">
          <w:rPr>
            <w:noProof/>
            <w:webHidden/>
          </w:rPr>
          <w:t>4</w:t>
        </w:r>
        <w:r w:rsidR="00246CAA">
          <w:rPr>
            <w:noProof/>
            <w:webHidden/>
          </w:rPr>
          <w:fldChar w:fldCharType="end"/>
        </w:r>
      </w:hyperlink>
    </w:p>
    <w:p w14:paraId="18DCE10A" w14:textId="77777777" w:rsidR="00125F79" w:rsidRPr="001660F7" w:rsidRDefault="0074551D">
      <w:r w:rsidRPr="001660F7">
        <w:fldChar w:fldCharType="end"/>
      </w:r>
    </w:p>
    <w:p w14:paraId="6CB20C21" w14:textId="77777777" w:rsidR="008525E6" w:rsidRPr="001660F7" w:rsidRDefault="008525E6">
      <w:pPr>
        <w:pStyle w:val="TOC1"/>
        <w:tabs>
          <w:tab w:val="left" w:pos="440"/>
          <w:tab w:val="right" w:leader="dot" w:pos="9062"/>
        </w:tabs>
      </w:pPr>
    </w:p>
    <w:p w14:paraId="0588437B" w14:textId="77777777" w:rsidR="008525E6" w:rsidRPr="001660F7" w:rsidRDefault="008525E6" w:rsidP="008525E6"/>
    <w:p w14:paraId="579171F7" w14:textId="77777777" w:rsidR="008525E6" w:rsidRPr="001660F7" w:rsidRDefault="008525E6" w:rsidP="008525E6"/>
    <w:p w14:paraId="01CDF7FC" w14:textId="77777777" w:rsidR="008525E6" w:rsidRPr="001660F7" w:rsidRDefault="008525E6" w:rsidP="008525E6"/>
    <w:p w14:paraId="55AF3D90" w14:textId="77777777" w:rsidR="008525E6" w:rsidRPr="001660F7" w:rsidRDefault="008525E6" w:rsidP="008525E6">
      <w:pPr>
        <w:pStyle w:val="Heading1"/>
      </w:pPr>
      <w:r w:rsidRPr="001660F7">
        <w:br w:type="page"/>
      </w:r>
      <w:bookmarkStart w:id="3" w:name="_Toc264805702"/>
      <w:bookmarkStart w:id="4" w:name="_Toc326767661"/>
      <w:bookmarkStart w:id="5" w:name="_Toc326919936"/>
      <w:bookmarkStart w:id="6" w:name="_Toc327091436"/>
      <w:bookmarkStart w:id="7" w:name="_Toc327169106"/>
      <w:bookmarkStart w:id="8" w:name="_Toc327194332"/>
      <w:bookmarkStart w:id="9" w:name="_Toc327270036"/>
      <w:bookmarkStart w:id="10" w:name="_Toc490138820"/>
      <w:r w:rsidR="00382B52" w:rsidRPr="001660F7">
        <w:lastRenderedPageBreak/>
        <w:t>Zweck, Anwendungsbereich und Anwender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3ED98DF0" w14:textId="77777777" w:rsidR="008525E6" w:rsidRPr="001660F7" w:rsidRDefault="00876B80" w:rsidP="008525E6">
      <w:pPr>
        <w:numPr>
          <w:ilvl w:val="1"/>
          <w:numId w:val="0"/>
        </w:numPr>
        <w:spacing w:line="240" w:lineRule="auto"/>
      </w:pPr>
      <w:r w:rsidRPr="001660F7">
        <w:t xml:space="preserve">Der Zweck dieses Dokuments ist, Regeln für das sichere </w:t>
      </w:r>
      <w:r w:rsidR="009361A7">
        <w:t>Kennwort</w:t>
      </w:r>
      <w:r w:rsidRPr="001660F7">
        <w:t xml:space="preserve">-Management und den sicheren Gebrauch von </w:t>
      </w:r>
      <w:r w:rsidR="009361A7">
        <w:t>Kennworten</w:t>
      </w:r>
      <w:r w:rsidRPr="001660F7">
        <w:t xml:space="preserve"> festzulegen.</w:t>
      </w:r>
      <w:r w:rsidR="008525E6" w:rsidRPr="001660F7">
        <w:t xml:space="preserve"> </w:t>
      </w:r>
    </w:p>
    <w:p w14:paraId="3B270BC0" w14:textId="77777777" w:rsidR="008525E6" w:rsidRPr="001660F7" w:rsidRDefault="00876B80" w:rsidP="008525E6">
      <w:r w:rsidRPr="001660F7">
        <w:t xml:space="preserve">Dieses Dokument gilt für den gesamten Anwendungsbereich des Informationssicherheits-Managementsystems (ISMS), </w:t>
      </w:r>
      <w:r w:rsidR="004F4CE7" w:rsidRPr="001660F7">
        <w:t>d.h.</w:t>
      </w:r>
      <w:r w:rsidRPr="001660F7">
        <w:t xml:space="preserve"> für alle Arbeitsplätze und Systeme innerhalb des ISMS Anwendungsbereiches</w:t>
      </w:r>
      <w:r w:rsidR="008525E6" w:rsidRPr="001660F7">
        <w:t>.</w:t>
      </w:r>
    </w:p>
    <w:p w14:paraId="63FA9D3D" w14:textId="77777777" w:rsidR="008525E6" w:rsidRPr="001660F7" w:rsidRDefault="00B109AD" w:rsidP="008525E6">
      <w:r w:rsidRPr="001660F7">
        <w:t>Anwender dieses Dokuments sind alle Mitarbeiter von [Name der Organisation</w:t>
      </w:r>
      <w:r w:rsidR="008525E6" w:rsidRPr="001660F7">
        <w:t>].</w:t>
      </w:r>
    </w:p>
    <w:p w14:paraId="206F1ADC" w14:textId="77777777" w:rsidR="008525E6" w:rsidRPr="001660F7" w:rsidRDefault="008525E6" w:rsidP="008525E6"/>
    <w:p w14:paraId="61661A66" w14:textId="77777777" w:rsidR="00382B52" w:rsidRPr="001660F7" w:rsidRDefault="00382B52" w:rsidP="00382B52">
      <w:pPr>
        <w:pStyle w:val="Heading1"/>
      </w:pPr>
      <w:bookmarkStart w:id="11" w:name="_Toc264805703"/>
      <w:bookmarkStart w:id="12" w:name="_Toc326767662"/>
      <w:bookmarkStart w:id="13" w:name="_Toc326919937"/>
      <w:bookmarkStart w:id="14" w:name="_Toc327091437"/>
      <w:bookmarkStart w:id="15" w:name="_Toc327169107"/>
      <w:bookmarkStart w:id="16" w:name="_Toc327194333"/>
      <w:bookmarkStart w:id="17" w:name="_Toc327270037"/>
      <w:bookmarkStart w:id="18" w:name="_Toc490138821"/>
      <w:r w:rsidRPr="001660F7">
        <w:t>Referenzdokumente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250FA8E7" w14:textId="77777777" w:rsidR="008525E6" w:rsidRPr="001660F7" w:rsidRDefault="00382B52" w:rsidP="008525E6">
      <w:pPr>
        <w:numPr>
          <w:ilvl w:val="0"/>
          <w:numId w:val="4"/>
        </w:numPr>
        <w:spacing w:after="0"/>
      </w:pPr>
      <w:r w:rsidRPr="001660F7">
        <w:t xml:space="preserve">ISO/IEC 27001 </w:t>
      </w:r>
      <w:r w:rsidR="00246CAA">
        <w:t>Norm</w:t>
      </w:r>
      <w:r w:rsidRPr="001660F7">
        <w:t>, Abschnitte</w:t>
      </w:r>
      <w:r w:rsidR="008525E6" w:rsidRPr="001660F7">
        <w:t xml:space="preserve"> </w:t>
      </w:r>
      <w:r w:rsidR="0074551D" w:rsidRPr="0074551D">
        <w:t>A.9.2.1, A.9.2.2, A.9.2.4, A.9.3.1, A.9.4.3</w:t>
      </w:r>
    </w:p>
    <w:p w14:paraId="64CF6455" w14:textId="77777777" w:rsidR="00382B52" w:rsidRPr="001660F7" w:rsidRDefault="00382B52" w:rsidP="00382B52">
      <w:pPr>
        <w:numPr>
          <w:ilvl w:val="0"/>
          <w:numId w:val="4"/>
        </w:numPr>
        <w:spacing w:after="0"/>
      </w:pPr>
      <w:r w:rsidRPr="001660F7">
        <w:t>Informationssicherheits</w:t>
      </w:r>
      <w:r w:rsidR="00246CAA">
        <w:t>politik</w:t>
      </w:r>
    </w:p>
    <w:p w14:paraId="0348F67C" w14:textId="77777777" w:rsidR="00382B52" w:rsidRPr="001660F7" w:rsidRDefault="009361A7" w:rsidP="008525E6">
      <w:pPr>
        <w:numPr>
          <w:ilvl w:val="0"/>
          <w:numId w:val="4"/>
        </w:numPr>
        <w:spacing w:after="0"/>
      </w:pPr>
      <w:r>
        <w:t>Erklärung zur Akzeptanz der ISMS-Dokumente</w:t>
      </w:r>
      <w:r w:rsidR="00382B52" w:rsidRPr="001660F7">
        <w:t xml:space="preserve"> </w:t>
      </w:r>
    </w:p>
    <w:p w14:paraId="2124B237" w14:textId="77777777" w:rsidR="008525E6" w:rsidRPr="001660F7" w:rsidRDefault="008525E6" w:rsidP="00B2032A">
      <w:pPr>
        <w:spacing w:before="240"/>
      </w:pPr>
    </w:p>
    <w:p w14:paraId="17D5A02F" w14:textId="77777777" w:rsidR="008525E6" w:rsidRPr="001660F7" w:rsidRDefault="00810DC0" w:rsidP="008525E6">
      <w:pPr>
        <w:pStyle w:val="Heading1"/>
      </w:pPr>
      <w:bookmarkStart w:id="19" w:name="_Toc267152688"/>
      <w:bookmarkStart w:id="20" w:name="_Toc490138822"/>
      <w:commentRangeStart w:id="21"/>
      <w:r w:rsidRPr="001660F7">
        <w:t>Pflichten der Anwender</w:t>
      </w:r>
      <w:bookmarkEnd w:id="19"/>
      <w:bookmarkEnd w:id="20"/>
      <w:commentRangeEnd w:id="21"/>
      <w:r w:rsidR="00105E4C">
        <w:rPr>
          <w:rStyle w:val="CommentReference"/>
          <w:b w:val="0"/>
        </w:rPr>
        <w:commentReference w:id="21"/>
      </w:r>
    </w:p>
    <w:p w14:paraId="796ED807" w14:textId="77777777" w:rsidR="008525E6" w:rsidRPr="001660F7" w:rsidRDefault="007120D6" w:rsidP="008525E6">
      <w:commentRangeStart w:id="22"/>
      <w:r w:rsidRPr="001660F7">
        <w:t xml:space="preserve">Die Anwender müssen bei der Auswahl und Benutzung von </w:t>
      </w:r>
      <w:r w:rsidR="009361A7">
        <w:t>Kennwort</w:t>
      </w:r>
      <w:r w:rsidRPr="001660F7">
        <w:t>en bewährte sichere Verfahren anwenden</w:t>
      </w:r>
      <w:r w:rsidR="008525E6" w:rsidRPr="001660F7">
        <w:t>:</w:t>
      </w:r>
      <w:commentRangeEnd w:id="22"/>
      <w:r w:rsidR="00105E4C">
        <w:rPr>
          <w:rStyle w:val="CommentReference"/>
        </w:rPr>
        <w:commentReference w:id="22"/>
      </w:r>
    </w:p>
    <w:p w14:paraId="2C628426" w14:textId="77777777" w:rsidR="00B10147" w:rsidRPr="001660F7" w:rsidRDefault="009361A7" w:rsidP="00B10147">
      <w:pPr>
        <w:numPr>
          <w:ilvl w:val="0"/>
          <w:numId w:val="11"/>
        </w:numPr>
        <w:spacing w:after="0"/>
      </w:pPr>
      <w:r>
        <w:t>Kennwort</w:t>
      </w:r>
      <w:r w:rsidR="00B10147" w:rsidRPr="001660F7">
        <w:t>e dürfen gegenüber anderen Personen nicht offengelegt werden; dies gilt auch für Geschäftsführung oder Systemadministratoren</w:t>
      </w:r>
    </w:p>
    <w:p w14:paraId="5A74662B" w14:textId="77777777" w:rsidR="00B10147" w:rsidRPr="001660F7" w:rsidRDefault="009361A7" w:rsidP="00B10147">
      <w:pPr>
        <w:numPr>
          <w:ilvl w:val="0"/>
          <w:numId w:val="11"/>
        </w:numPr>
        <w:spacing w:after="0"/>
      </w:pPr>
      <w:r>
        <w:t>Kennwort</w:t>
      </w:r>
      <w:r w:rsidR="00B10147" w:rsidRPr="001660F7">
        <w:t>e dürfen n</w:t>
      </w:r>
      <w:r w:rsidR="00E47917" w:rsidRPr="001660F7">
        <w:t>icht aufgeschrieben werden, auß</w:t>
      </w:r>
      <w:r w:rsidR="00B10147" w:rsidRPr="001660F7">
        <w:t>er [Stellenbezeichnung] hat hierfür eine sichere Methode zugelassen</w:t>
      </w:r>
    </w:p>
    <w:p w14:paraId="3E805A96" w14:textId="77777777" w:rsidR="00B10147" w:rsidRPr="001660F7" w:rsidRDefault="00B10147" w:rsidP="00B10147">
      <w:pPr>
        <w:numPr>
          <w:ilvl w:val="0"/>
          <w:numId w:val="11"/>
        </w:numPr>
        <w:spacing w:after="0"/>
      </w:pPr>
      <w:r w:rsidRPr="001660F7">
        <w:t xml:space="preserve">Vom Anwender erstellte </w:t>
      </w:r>
      <w:r w:rsidR="009361A7">
        <w:t>Kennwort</w:t>
      </w:r>
      <w:r w:rsidRPr="001660F7">
        <w:t>e dürfen auf keinem Weg verbreitet werden (mündlich, schriftlich oder in elektronischer Form, etc.)</w:t>
      </w:r>
    </w:p>
    <w:p w14:paraId="5D1FF399" w14:textId="2FCE1B63" w:rsidR="00B10147" w:rsidRPr="001660F7" w:rsidRDefault="00062D25" w:rsidP="00B10147">
      <w:pPr>
        <w:numPr>
          <w:ilvl w:val="0"/>
          <w:numId w:val="11"/>
        </w:numPr>
        <w:spacing w:after="0"/>
      </w:pPr>
      <w:r>
        <w:t>…</w:t>
      </w:r>
    </w:p>
    <w:p w14:paraId="44679A49" w14:textId="500427B9" w:rsidR="008525E6" w:rsidRDefault="008525E6" w:rsidP="003D098A">
      <w:pPr>
        <w:spacing w:after="0"/>
      </w:pPr>
    </w:p>
    <w:p w14:paraId="4A74D0DA" w14:textId="5A0BEC5F" w:rsidR="00062D25" w:rsidRDefault="00062D25" w:rsidP="003D098A">
      <w:pPr>
        <w:spacing w:after="0"/>
      </w:pPr>
    </w:p>
    <w:p w14:paraId="1677D833" w14:textId="167C9F13" w:rsidR="00062D25" w:rsidRDefault="00062D25" w:rsidP="003D098A">
      <w:pPr>
        <w:spacing w:after="0"/>
      </w:pPr>
    </w:p>
    <w:p w14:paraId="45EF6123" w14:textId="55B9C3A6" w:rsidR="00062D25" w:rsidRDefault="00062D25" w:rsidP="003D098A">
      <w:pPr>
        <w:spacing w:after="0"/>
      </w:pPr>
    </w:p>
    <w:p w14:paraId="76A8EAC2" w14:textId="77777777" w:rsidR="00062D25" w:rsidRDefault="00062D25" w:rsidP="00062D25">
      <w:pPr>
        <w:spacing w:after="0"/>
        <w:jc w:val="center"/>
      </w:pPr>
      <w:r>
        <w:t>** ENDE DER KOSTENLOSEN VORSCHAU **</w:t>
      </w:r>
    </w:p>
    <w:p w14:paraId="49431594" w14:textId="77777777" w:rsidR="00062D25" w:rsidRDefault="00062D25" w:rsidP="00062D25">
      <w:pPr>
        <w:spacing w:after="0"/>
        <w:jc w:val="center"/>
      </w:pPr>
    </w:p>
    <w:p w14:paraId="2D9FA768" w14:textId="02F5AEEC" w:rsidR="00062D25" w:rsidRPr="00442EEE" w:rsidRDefault="00062D25" w:rsidP="00062D25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B76790">
          <w:rPr>
            <w:rStyle w:val="Hyperlink"/>
            <w:lang w:val="de-DE"/>
          </w:rPr>
          <w:t>https://advisera.com/27001academy/de/documentation/passwort-richtlinie/</w:t>
        </w:r>
      </w:hyperlink>
      <w:r>
        <w:t xml:space="preserve"> </w:t>
      </w:r>
      <w:bookmarkStart w:id="23" w:name="_GoBack"/>
      <w:bookmarkEnd w:id="23"/>
      <w:r>
        <w:t xml:space="preserve"> </w:t>
      </w:r>
    </w:p>
    <w:p w14:paraId="52939065" w14:textId="77777777" w:rsidR="00062D25" w:rsidRPr="001660F7" w:rsidRDefault="00062D25" w:rsidP="003D098A">
      <w:pPr>
        <w:spacing w:after="0"/>
      </w:pPr>
    </w:p>
    <w:sectPr w:rsidR="00062D25" w:rsidRPr="001660F7" w:rsidSect="008525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5:55:00Z" w:initials="27A">
    <w:p w14:paraId="55645D23" w14:textId="063178F9" w:rsidR="00105E4C" w:rsidRDefault="00105E4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1" w:author="27001Academy" w:date="2017-08-24T15:56:00Z" w:initials="27A">
    <w:p w14:paraId="4AC0E8D6" w14:textId="41EDDDB8" w:rsidR="00105E4C" w:rsidRDefault="00105E4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Diese Richtlinie muss nicht als separates Dokument geführt werden, falls die selben Regelungen durch die </w:t>
      </w:r>
      <w:r w:rsidR="008141F1" w:rsidRPr="008141F1">
        <w:t>IT-Sicherheitspolitik</w:t>
      </w:r>
      <w:r>
        <w:t xml:space="preserve"> und in der  </w:t>
      </w:r>
      <w:r w:rsidRPr="00C656A5">
        <w:rPr>
          <w:rFonts w:eastAsia="Times New Roman" w:cs="Calibri"/>
          <w:color w:val="000000"/>
          <w:lang w:eastAsia="hr-HR"/>
        </w:rPr>
        <w:t>Zugangssteuerungsrichtlinie</w:t>
      </w:r>
      <w:r>
        <w:t xml:space="preserve"> festgelegt sind.</w:t>
      </w:r>
    </w:p>
  </w:comment>
  <w:comment w:id="2" w:author="27001Academy" w:date="2017-08-24T15:56:00Z" w:initials="27A">
    <w:p w14:paraId="413D77B5" w14:textId="3A484956" w:rsidR="00105E4C" w:rsidRDefault="00105E4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21" w:author="27001Academy" w:date="2017-08-24T15:56:00Z" w:initials="27A">
    <w:p w14:paraId="0CB880B0" w14:textId="1E756E89" w:rsidR="00105E4C" w:rsidRDefault="00105E4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Diesen Punkt löschen, falls die Regeln bereits in der </w:t>
      </w:r>
      <w:r w:rsidR="008141F1" w:rsidRPr="008141F1">
        <w:t xml:space="preserve">IT-Sicherheitspolitik </w:t>
      </w:r>
      <w:r>
        <w:t>festgelegt sind.</w:t>
      </w:r>
    </w:p>
  </w:comment>
  <w:comment w:id="22" w:author="27001Academy" w:date="2017-08-24T15:56:00Z" w:initials="27A">
    <w:p w14:paraId="3A5AA67E" w14:textId="714F5CDE" w:rsidR="00105E4C" w:rsidRDefault="00105E4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Diese Regelungen entsprechend der festgestellten Risiken anpassen.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5645D23" w15:done="0"/>
  <w15:commentEx w15:paraId="4AC0E8D6" w15:done="0"/>
  <w15:commentEx w15:paraId="413D77B5" w15:done="0"/>
  <w15:commentEx w15:paraId="0CB880B0" w15:done="0"/>
  <w15:commentEx w15:paraId="3A5AA67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9E33E" w14:textId="77777777" w:rsidR="00B20B92" w:rsidRDefault="00B20B92" w:rsidP="008525E6">
      <w:pPr>
        <w:spacing w:after="0" w:line="240" w:lineRule="auto"/>
      </w:pPr>
      <w:r>
        <w:separator/>
      </w:r>
    </w:p>
  </w:endnote>
  <w:endnote w:type="continuationSeparator" w:id="0">
    <w:p w14:paraId="4E8CC0BC" w14:textId="77777777" w:rsidR="00B20B92" w:rsidRDefault="00B20B92" w:rsidP="00852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8BA84" w14:textId="77777777" w:rsidR="00F90C5A" w:rsidRDefault="00F90C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127"/>
      <w:gridCol w:w="3685"/>
    </w:tblGrid>
    <w:tr w:rsidR="008525E6" w:rsidRPr="006571EC" w14:paraId="74BF2DAD" w14:textId="77777777" w:rsidTr="00125F79">
      <w:tc>
        <w:tcPr>
          <w:tcW w:w="3510" w:type="dxa"/>
        </w:tcPr>
        <w:p w14:paraId="2BDF694B" w14:textId="77777777" w:rsidR="008525E6" w:rsidRPr="006571EC" w:rsidRDefault="009361A7" w:rsidP="009361A7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Kennwort</w:t>
          </w:r>
          <w:r w:rsidR="00166EFA">
            <w:rPr>
              <w:sz w:val="18"/>
            </w:rPr>
            <w:t>-Richtlinie</w:t>
          </w:r>
        </w:p>
      </w:tc>
      <w:tc>
        <w:tcPr>
          <w:tcW w:w="2127" w:type="dxa"/>
        </w:tcPr>
        <w:p w14:paraId="34D73B0A" w14:textId="77777777" w:rsidR="008525E6" w:rsidRPr="006571EC" w:rsidRDefault="00166EFA" w:rsidP="008525E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8525E6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8525E6">
            <w:rPr>
              <w:sz w:val="18"/>
            </w:rPr>
            <w:t>]</w:t>
          </w:r>
        </w:p>
      </w:tc>
      <w:tc>
        <w:tcPr>
          <w:tcW w:w="3685" w:type="dxa"/>
        </w:tcPr>
        <w:p w14:paraId="4000AB7A" w14:textId="163F1BA8" w:rsidR="008525E6" w:rsidRPr="006571EC" w:rsidRDefault="00166EFA" w:rsidP="008525E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8525E6">
            <w:rPr>
              <w:sz w:val="18"/>
            </w:rPr>
            <w:t xml:space="preserve"> </w:t>
          </w:r>
          <w:r w:rsidR="0074551D">
            <w:rPr>
              <w:b/>
              <w:sz w:val="18"/>
            </w:rPr>
            <w:fldChar w:fldCharType="begin"/>
          </w:r>
          <w:r w:rsidR="008525E6">
            <w:rPr>
              <w:b/>
              <w:sz w:val="18"/>
            </w:rPr>
            <w:instrText xml:space="preserve"> PAGE </w:instrText>
          </w:r>
          <w:r w:rsidR="0074551D">
            <w:rPr>
              <w:b/>
              <w:sz w:val="18"/>
            </w:rPr>
            <w:fldChar w:fldCharType="separate"/>
          </w:r>
          <w:r w:rsidR="00062D25">
            <w:rPr>
              <w:b/>
              <w:noProof/>
              <w:sz w:val="18"/>
            </w:rPr>
            <w:t>3</w:t>
          </w:r>
          <w:r w:rsidR="0074551D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8525E6">
            <w:rPr>
              <w:sz w:val="18"/>
            </w:rPr>
            <w:t xml:space="preserve"> </w:t>
          </w:r>
          <w:r w:rsidR="0074551D">
            <w:rPr>
              <w:b/>
              <w:sz w:val="18"/>
            </w:rPr>
            <w:fldChar w:fldCharType="begin"/>
          </w:r>
          <w:r w:rsidR="008525E6">
            <w:rPr>
              <w:b/>
              <w:sz w:val="18"/>
            </w:rPr>
            <w:instrText xml:space="preserve"> NUMPAGES  </w:instrText>
          </w:r>
          <w:r w:rsidR="0074551D">
            <w:rPr>
              <w:b/>
              <w:sz w:val="18"/>
            </w:rPr>
            <w:fldChar w:fldCharType="separate"/>
          </w:r>
          <w:r w:rsidR="00062D25">
            <w:rPr>
              <w:b/>
              <w:noProof/>
              <w:sz w:val="18"/>
            </w:rPr>
            <w:t>3</w:t>
          </w:r>
          <w:r w:rsidR="0074551D">
            <w:rPr>
              <w:b/>
              <w:sz w:val="18"/>
            </w:rPr>
            <w:fldChar w:fldCharType="end"/>
          </w:r>
        </w:p>
      </w:tc>
    </w:tr>
  </w:tbl>
  <w:p w14:paraId="65483530" w14:textId="668083A7" w:rsidR="008525E6" w:rsidRPr="004B1E43" w:rsidRDefault="00F90C5A" w:rsidP="00F90C5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90C5A">
      <w:rPr>
        <w:sz w:val="16"/>
      </w:rPr>
      <w:t>©2020 Diese Vorlage kann von Kunden von Advisera Expert Solutions Ltd. www.advisera.com gemäß der Lizenzvereinbarung verwendet werden.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0D46C" w14:textId="6827E048" w:rsidR="008525E6" w:rsidRPr="00F90C5A" w:rsidRDefault="00F90C5A" w:rsidP="00F90C5A">
    <w:pPr>
      <w:pStyle w:val="Footer"/>
      <w:jc w:val="center"/>
    </w:pPr>
    <w:r w:rsidRPr="00F90C5A">
      <w:rPr>
        <w:sz w:val="16"/>
      </w:rPr>
      <w:t>©2020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B0076" w14:textId="77777777" w:rsidR="00B20B92" w:rsidRDefault="00B20B92" w:rsidP="008525E6">
      <w:pPr>
        <w:spacing w:after="0" w:line="240" w:lineRule="auto"/>
      </w:pPr>
      <w:r>
        <w:separator/>
      </w:r>
    </w:p>
  </w:footnote>
  <w:footnote w:type="continuationSeparator" w:id="0">
    <w:p w14:paraId="5AB60871" w14:textId="77777777" w:rsidR="00B20B92" w:rsidRDefault="00B20B92" w:rsidP="00852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4F943" w14:textId="77777777" w:rsidR="00F90C5A" w:rsidRDefault="00F90C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525E6" w:rsidRPr="006571EC" w14:paraId="5A8753BC" w14:textId="77777777">
      <w:tc>
        <w:tcPr>
          <w:tcW w:w="6771" w:type="dxa"/>
        </w:tcPr>
        <w:p w14:paraId="2D54ED81" w14:textId="77777777" w:rsidR="008525E6" w:rsidRPr="006571EC" w:rsidRDefault="008525E6" w:rsidP="008525E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166EFA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2E28490D" w14:textId="77777777" w:rsidR="008525E6" w:rsidRPr="006571EC" w:rsidRDefault="008525E6" w:rsidP="008525E6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166EFA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14A42F3D" w14:textId="77777777" w:rsidR="008525E6" w:rsidRPr="003056B2" w:rsidRDefault="008525E6" w:rsidP="008525E6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B58C7" w14:textId="77777777" w:rsidR="00F90C5A" w:rsidRDefault="00F90C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79D6"/>
    <w:multiLevelType w:val="hybridMultilevel"/>
    <w:tmpl w:val="B4B6591C"/>
    <w:lvl w:ilvl="0" w:tplc="DD20C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B615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AC7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9816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A6C1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606D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CE1C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096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EC60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0908E4A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24AC3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60BB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D85C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AA16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BE3C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5CFF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7A86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9C1A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40EB5"/>
    <w:multiLevelType w:val="hybridMultilevel"/>
    <w:tmpl w:val="D0BC3136"/>
    <w:lvl w:ilvl="0" w:tplc="999EB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406C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801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F207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ACD9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EE07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8A2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E088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92D3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268D5"/>
    <w:multiLevelType w:val="hybridMultilevel"/>
    <w:tmpl w:val="EFA66C5C"/>
    <w:lvl w:ilvl="0" w:tplc="2F067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2AA3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D2F9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50DD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837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E489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A8BC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34C2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FC0D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6" w15:restartNumberingAfterBreak="0">
    <w:nsid w:val="1E962594"/>
    <w:multiLevelType w:val="hybridMultilevel"/>
    <w:tmpl w:val="BE3A2C34"/>
    <w:lvl w:ilvl="0" w:tplc="C6DC96A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B9B297B2">
      <w:start w:val="1"/>
      <w:numFmt w:val="lowerLetter"/>
      <w:lvlText w:val="%2."/>
      <w:lvlJc w:val="left"/>
      <w:pPr>
        <w:ind w:left="1800" w:hanging="360"/>
      </w:pPr>
    </w:lvl>
    <w:lvl w:ilvl="2" w:tplc="1598A520">
      <w:start w:val="1"/>
      <w:numFmt w:val="lowerRoman"/>
      <w:lvlText w:val="%3."/>
      <w:lvlJc w:val="right"/>
      <w:pPr>
        <w:ind w:left="2520" w:hanging="180"/>
      </w:pPr>
    </w:lvl>
    <w:lvl w:ilvl="3" w:tplc="6B32DB0E" w:tentative="1">
      <w:start w:val="1"/>
      <w:numFmt w:val="decimal"/>
      <w:lvlText w:val="%4."/>
      <w:lvlJc w:val="left"/>
      <w:pPr>
        <w:ind w:left="3240" w:hanging="360"/>
      </w:pPr>
    </w:lvl>
    <w:lvl w:ilvl="4" w:tplc="5CC68534" w:tentative="1">
      <w:start w:val="1"/>
      <w:numFmt w:val="lowerLetter"/>
      <w:lvlText w:val="%5."/>
      <w:lvlJc w:val="left"/>
      <w:pPr>
        <w:ind w:left="3960" w:hanging="360"/>
      </w:pPr>
    </w:lvl>
    <w:lvl w:ilvl="5" w:tplc="B73E507C" w:tentative="1">
      <w:start w:val="1"/>
      <w:numFmt w:val="lowerRoman"/>
      <w:lvlText w:val="%6."/>
      <w:lvlJc w:val="right"/>
      <w:pPr>
        <w:ind w:left="4680" w:hanging="180"/>
      </w:pPr>
    </w:lvl>
    <w:lvl w:ilvl="6" w:tplc="35A422EC" w:tentative="1">
      <w:start w:val="1"/>
      <w:numFmt w:val="decimal"/>
      <w:lvlText w:val="%7."/>
      <w:lvlJc w:val="left"/>
      <w:pPr>
        <w:ind w:left="5400" w:hanging="360"/>
      </w:pPr>
    </w:lvl>
    <w:lvl w:ilvl="7" w:tplc="39B06930" w:tentative="1">
      <w:start w:val="1"/>
      <w:numFmt w:val="lowerLetter"/>
      <w:lvlText w:val="%8."/>
      <w:lvlJc w:val="left"/>
      <w:pPr>
        <w:ind w:left="6120" w:hanging="360"/>
      </w:pPr>
    </w:lvl>
    <w:lvl w:ilvl="8" w:tplc="E28A4FB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B04F65"/>
    <w:multiLevelType w:val="hybridMultilevel"/>
    <w:tmpl w:val="4092792C"/>
    <w:lvl w:ilvl="0" w:tplc="CF6E50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38CD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160E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A642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864C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7491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0803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F8EB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D81F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370624"/>
    <w:multiLevelType w:val="hybridMultilevel"/>
    <w:tmpl w:val="9F4CC002"/>
    <w:lvl w:ilvl="0" w:tplc="9FCCD7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DC7B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467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5A0E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6A6C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247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5E88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1AAA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16D4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817CB0"/>
    <w:multiLevelType w:val="hybridMultilevel"/>
    <w:tmpl w:val="750CE580"/>
    <w:lvl w:ilvl="0" w:tplc="611609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38F4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440A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4624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6C5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42AA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7806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AA83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1878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22147C"/>
    <w:multiLevelType w:val="hybridMultilevel"/>
    <w:tmpl w:val="2C460820"/>
    <w:lvl w:ilvl="0" w:tplc="8662D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3CB0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52A6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8A0E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28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0007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D441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84ED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41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30CA4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78D0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A4A8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4B7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2E1C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F00E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507D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525D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FAF9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A54B0"/>
    <w:multiLevelType w:val="hybridMultilevel"/>
    <w:tmpl w:val="7B3AE084"/>
    <w:lvl w:ilvl="0" w:tplc="6922A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9AE3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0C85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9A52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AE22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9EED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3E2B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D02E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0FB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464D5F"/>
    <w:multiLevelType w:val="hybridMultilevel"/>
    <w:tmpl w:val="C2B40D4C"/>
    <w:lvl w:ilvl="0" w:tplc="66B23A78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0C249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DC8F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62DD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FE7E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226F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C08F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46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1C5F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1B279E"/>
    <w:multiLevelType w:val="hybridMultilevel"/>
    <w:tmpl w:val="3A486C80"/>
    <w:lvl w:ilvl="0" w:tplc="C3D2C1E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C2C31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6C59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C445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C838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80FA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A28C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0AA5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52A1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11"/>
  </w:num>
  <w:num w:numId="5">
    <w:abstractNumId w:val="5"/>
  </w:num>
  <w:num w:numId="6">
    <w:abstractNumId w:val="6"/>
  </w:num>
  <w:num w:numId="7">
    <w:abstractNumId w:val="12"/>
  </w:num>
  <w:num w:numId="8">
    <w:abstractNumId w:val="4"/>
  </w:num>
  <w:num w:numId="9">
    <w:abstractNumId w:val="14"/>
  </w:num>
  <w:num w:numId="10">
    <w:abstractNumId w:val="13"/>
  </w:num>
  <w:num w:numId="11">
    <w:abstractNumId w:val="10"/>
  </w:num>
  <w:num w:numId="12">
    <w:abstractNumId w:val="0"/>
  </w:num>
  <w:num w:numId="13">
    <w:abstractNumId w:val="9"/>
  </w:num>
  <w:num w:numId="14">
    <w:abstractNumId w:val="8"/>
  </w:num>
  <w:num w:numId="1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50D78"/>
    <w:rsid w:val="00056139"/>
    <w:rsid w:val="00062D25"/>
    <w:rsid w:val="00080302"/>
    <w:rsid w:val="000E60A7"/>
    <w:rsid w:val="00105E4C"/>
    <w:rsid w:val="00125F79"/>
    <w:rsid w:val="001660F7"/>
    <w:rsid w:val="00166EFA"/>
    <w:rsid w:val="00180225"/>
    <w:rsid w:val="001913B5"/>
    <w:rsid w:val="0022605D"/>
    <w:rsid w:val="00246CAA"/>
    <w:rsid w:val="002824E8"/>
    <w:rsid w:val="002C3E0A"/>
    <w:rsid w:val="002F75A5"/>
    <w:rsid w:val="00345D27"/>
    <w:rsid w:val="00357AB0"/>
    <w:rsid w:val="00382B52"/>
    <w:rsid w:val="00391A7B"/>
    <w:rsid w:val="003A2553"/>
    <w:rsid w:val="003D098A"/>
    <w:rsid w:val="00404AC1"/>
    <w:rsid w:val="00407FB1"/>
    <w:rsid w:val="00433C87"/>
    <w:rsid w:val="004962A6"/>
    <w:rsid w:val="004C1E86"/>
    <w:rsid w:val="004F4CE7"/>
    <w:rsid w:val="005A5C03"/>
    <w:rsid w:val="005B4CA7"/>
    <w:rsid w:val="005C7F52"/>
    <w:rsid w:val="0062359B"/>
    <w:rsid w:val="00631885"/>
    <w:rsid w:val="006470AE"/>
    <w:rsid w:val="006612DA"/>
    <w:rsid w:val="006A173C"/>
    <w:rsid w:val="00701F34"/>
    <w:rsid w:val="00711C0E"/>
    <w:rsid w:val="007120D6"/>
    <w:rsid w:val="0074551D"/>
    <w:rsid w:val="00810DC0"/>
    <w:rsid w:val="008141F1"/>
    <w:rsid w:val="00820060"/>
    <w:rsid w:val="00851B48"/>
    <w:rsid w:val="008525E6"/>
    <w:rsid w:val="00876B80"/>
    <w:rsid w:val="00910FEF"/>
    <w:rsid w:val="00927DFD"/>
    <w:rsid w:val="009361A7"/>
    <w:rsid w:val="009E4DD4"/>
    <w:rsid w:val="00A20AF8"/>
    <w:rsid w:val="00A530B8"/>
    <w:rsid w:val="00AD51C9"/>
    <w:rsid w:val="00B10147"/>
    <w:rsid w:val="00B109AD"/>
    <w:rsid w:val="00B2032A"/>
    <w:rsid w:val="00B20B92"/>
    <w:rsid w:val="00B4376D"/>
    <w:rsid w:val="00B53B06"/>
    <w:rsid w:val="00B9611A"/>
    <w:rsid w:val="00BE7786"/>
    <w:rsid w:val="00BF5016"/>
    <w:rsid w:val="00C13EFE"/>
    <w:rsid w:val="00C42A4F"/>
    <w:rsid w:val="00C87BBB"/>
    <w:rsid w:val="00CD058E"/>
    <w:rsid w:val="00D00F32"/>
    <w:rsid w:val="00D7302A"/>
    <w:rsid w:val="00D90F06"/>
    <w:rsid w:val="00DD3AB5"/>
    <w:rsid w:val="00E17D11"/>
    <w:rsid w:val="00E46A58"/>
    <w:rsid w:val="00E47917"/>
    <w:rsid w:val="00EA3F23"/>
    <w:rsid w:val="00EB4F6C"/>
    <w:rsid w:val="00F23FC9"/>
    <w:rsid w:val="00F73A7E"/>
    <w:rsid w:val="00F90C5A"/>
    <w:rsid w:val="00F943FC"/>
    <w:rsid w:val="00FA2354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81F7D"/>
  <w15:docId w15:val="{20492E0B-AAA8-4E85-9066-BA12DA258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25F7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B2032A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passwort-richtlinie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AD0503A-16EB-4766-89FC-F145432EE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Kennwort-Richtlinie</vt:lpstr>
      <vt:lpstr>Kennwort-Richtlinie</vt:lpstr>
      <vt:lpstr>Password Policy</vt:lpstr>
    </vt:vector>
  </TitlesOfParts>
  <Company>Advisera Expert Solutions Ltd</Company>
  <LinksUpToDate>false</LinksUpToDate>
  <CharactersWithSpaces>2295</CharactersWithSpaces>
  <SharedDoc>false</SharedDoc>
  <HLinks>
    <vt:vector size="30" baseType="variant">
      <vt:variant>
        <vt:i4>1310771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_Toc270000146</vt:lpwstr>
      </vt:variant>
      <vt:variant>
        <vt:i4>1310771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_Toc270000145</vt:lpwstr>
      </vt:variant>
      <vt:variant>
        <vt:i4>1310771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_Toc270000144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_Toc270000143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_Toc270000142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Kennwort-Richtlinie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56</cp:revision>
  <dcterms:created xsi:type="dcterms:W3CDTF">2012-06-12T12:21:00Z</dcterms:created>
  <dcterms:modified xsi:type="dcterms:W3CDTF">2020-04-06T16:49:00Z</dcterms:modified>
</cp:coreProperties>
</file>